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5A5" w:rsidRPr="006165A5" w:rsidRDefault="006165A5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165A5">
        <w:rPr>
          <w:rFonts w:ascii="Times New Roman" w:eastAsia="Times New Roman" w:hAnsi="Times New Roman" w:cs="Times New Roman"/>
          <w:kern w:val="2"/>
          <w:sz w:val="28"/>
          <w:szCs w:val="28"/>
        </w:rPr>
        <w:t>Приложение</w:t>
      </w:r>
    </w:p>
    <w:p w:rsidR="006165A5" w:rsidRPr="006165A5" w:rsidRDefault="006165A5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165A5">
        <w:rPr>
          <w:rFonts w:ascii="Times New Roman" w:eastAsia="Times New Roman" w:hAnsi="Times New Roman" w:cs="Times New Roman"/>
          <w:kern w:val="2"/>
          <w:sz w:val="28"/>
          <w:szCs w:val="28"/>
        </w:rPr>
        <w:t>к постановлению администрации</w:t>
      </w:r>
    </w:p>
    <w:p w:rsidR="006165A5" w:rsidRPr="006165A5" w:rsidRDefault="006165A5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165A5">
        <w:rPr>
          <w:rFonts w:ascii="Times New Roman" w:eastAsia="Times New Roman" w:hAnsi="Times New Roman" w:cs="Times New Roman"/>
          <w:kern w:val="2"/>
          <w:sz w:val="28"/>
          <w:szCs w:val="28"/>
        </w:rPr>
        <w:t>муниципального образования</w:t>
      </w:r>
    </w:p>
    <w:p w:rsidR="006165A5" w:rsidRPr="006165A5" w:rsidRDefault="006165A5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165A5">
        <w:rPr>
          <w:rFonts w:ascii="Times New Roman" w:eastAsia="Times New Roman" w:hAnsi="Times New Roman" w:cs="Times New Roman"/>
          <w:kern w:val="2"/>
          <w:sz w:val="28"/>
          <w:szCs w:val="28"/>
        </w:rPr>
        <w:t>Белореченский муниципальный район Краснодарского края</w:t>
      </w:r>
    </w:p>
    <w:p w:rsidR="006165A5" w:rsidRDefault="006165A5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165A5">
        <w:rPr>
          <w:rFonts w:ascii="Times New Roman" w:eastAsia="Times New Roman" w:hAnsi="Times New Roman" w:cs="Times New Roman"/>
          <w:kern w:val="2"/>
          <w:sz w:val="28"/>
          <w:szCs w:val="28"/>
        </w:rPr>
        <w:t>от______________ № _____</w:t>
      </w:r>
    </w:p>
    <w:p w:rsidR="006165A5" w:rsidRDefault="006165A5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5E2774" w:rsidRDefault="00D9505E" w:rsidP="006165A5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="005E2774">
        <w:rPr>
          <w:rFonts w:ascii="Times New Roman" w:eastAsia="Times New Roman" w:hAnsi="Times New Roman" w:cs="Times New Roman"/>
          <w:kern w:val="2"/>
          <w:sz w:val="28"/>
          <w:szCs w:val="28"/>
        </w:rPr>
        <w:t>Приложение</w:t>
      </w:r>
    </w:p>
    <w:p w:rsidR="005E2774" w:rsidRDefault="005E2774" w:rsidP="006165A5">
      <w:pPr>
        <w:autoSpaceDE w:val="0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2774">
        <w:rPr>
          <w:rFonts w:ascii="Times New Roman" w:hAnsi="Times New Roman" w:cs="Times New Roman"/>
          <w:sz w:val="28"/>
          <w:szCs w:val="28"/>
        </w:rPr>
        <w:t>дминистраци</w:t>
      </w:r>
      <w:r w:rsidR="00380A76">
        <w:rPr>
          <w:rFonts w:ascii="Times New Roman" w:hAnsi="Times New Roman" w:cs="Times New Roman"/>
          <w:sz w:val="28"/>
          <w:szCs w:val="28"/>
        </w:rPr>
        <w:t>и</w:t>
      </w:r>
    </w:p>
    <w:p w:rsidR="005E2774" w:rsidRDefault="005E2774" w:rsidP="006165A5">
      <w:pPr>
        <w:autoSpaceDE w:val="0"/>
        <w:ind w:left="9923"/>
        <w:rPr>
          <w:rFonts w:ascii="Times New Roman" w:hAnsi="Times New Roman" w:cs="Times New Roman"/>
          <w:sz w:val="28"/>
          <w:szCs w:val="28"/>
        </w:rPr>
      </w:pPr>
      <w:r w:rsidRPr="005E27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86B0F" w:rsidRDefault="005E2774" w:rsidP="006165A5">
      <w:pPr>
        <w:autoSpaceDE w:val="0"/>
        <w:ind w:left="9923"/>
        <w:rPr>
          <w:rFonts w:ascii="Times New Roman" w:hAnsi="Times New Roman" w:cs="Times New Roman"/>
          <w:sz w:val="28"/>
          <w:szCs w:val="28"/>
        </w:rPr>
      </w:pPr>
      <w:r w:rsidRPr="005E2774">
        <w:rPr>
          <w:rFonts w:ascii="Times New Roman" w:hAnsi="Times New Roman" w:cs="Times New Roman"/>
          <w:sz w:val="28"/>
          <w:szCs w:val="28"/>
        </w:rPr>
        <w:t>Белореченский</w:t>
      </w:r>
      <w:r w:rsidR="008F590A">
        <w:rPr>
          <w:rFonts w:ascii="Times New Roman" w:hAnsi="Times New Roman" w:cs="Times New Roman"/>
          <w:sz w:val="28"/>
          <w:szCs w:val="28"/>
        </w:rPr>
        <w:t xml:space="preserve"> </w:t>
      </w:r>
      <w:r w:rsidR="00C86B0F">
        <w:rPr>
          <w:rFonts w:ascii="Times New Roman" w:hAnsi="Times New Roman" w:cs="Times New Roman"/>
          <w:sz w:val="28"/>
          <w:szCs w:val="28"/>
        </w:rPr>
        <w:t>район</w:t>
      </w:r>
    </w:p>
    <w:p w:rsidR="005E2774" w:rsidRDefault="00E97A83" w:rsidP="006165A5">
      <w:pPr>
        <w:autoSpaceDE w:val="0"/>
        <w:ind w:left="992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8F590A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9 декабря 2019 г. </w:t>
      </w:r>
      <w:r w:rsidR="005E2774" w:rsidRPr="00F033B1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20751">
        <w:rPr>
          <w:rFonts w:ascii="Times New Roman" w:eastAsia="Calibri" w:hAnsi="Times New Roman" w:cs="Times New Roman"/>
          <w:sz w:val="28"/>
          <w:szCs w:val="28"/>
        </w:rPr>
        <w:t>3000</w:t>
      </w:r>
    </w:p>
    <w:p w:rsidR="006165A5" w:rsidRDefault="006165A5" w:rsidP="006165A5">
      <w:pPr>
        <w:autoSpaceDE w:val="0"/>
        <w:ind w:left="992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</w:t>
      </w:r>
      <w:r w:rsidRPr="006165A5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C86B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65A5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C86B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65A5">
        <w:rPr>
          <w:rFonts w:ascii="Times New Roman" w:eastAsia="Calibri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:rsidR="00D9505E" w:rsidRDefault="00D9505E" w:rsidP="00D9505E">
      <w:pPr>
        <w:autoSpaceDE w:val="0"/>
        <w:ind w:left="992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165A5">
        <w:rPr>
          <w:rFonts w:ascii="Times New Roman" w:eastAsia="Times New Roman" w:hAnsi="Times New Roman" w:cs="Times New Roman"/>
          <w:kern w:val="2"/>
          <w:sz w:val="28"/>
          <w:szCs w:val="28"/>
        </w:rPr>
        <w:t>от______________ № _____</w:t>
      </w:r>
    </w:p>
    <w:p w:rsidR="00D9505E" w:rsidRDefault="00D9505E" w:rsidP="006165A5">
      <w:pPr>
        <w:autoSpaceDE w:val="0"/>
        <w:ind w:left="9923"/>
        <w:rPr>
          <w:rFonts w:ascii="Times New Roman" w:eastAsia="Calibri" w:hAnsi="Times New Roman" w:cs="Times New Roman"/>
          <w:sz w:val="28"/>
          <w:szCs w:val="28"/>
        </w:rPr>
      </w:pPr>
    </w:p>
    <w:p w:rsidR="00D9505E" w:rsidRDefault="00D9505E" w:rsidP="006165A5">
      <w:pPr>
        <w:autoSpaceDE w:val="0"/>
        <w:ind w:left="9923"/>
        <w:rPr>
          <w:rFonts w:ascii="Times New Roman" w:eastAsia="Calibri" w:hAnsi="Times New Roman" w:cs="Times New Roman"/>
          <w:sz w:val="28"/>
          <w:szCs w:val="28"/>
        </w:rPr>
      </w:pPr>
    </w:p>
    <w:p w:rsidR="00D9505E" w:rsidRPr="00D9505E" w:rsidRDefault="00D9505E" w:rsidP="005E2774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505E">
        <w:rPr>
          <w:rFonts w:ascii="Times New Roman" w:eastAsia="Calibri" w:hAnsi="Times New Roman" w:cs="Times New Roman"/>
          <w:b/>
          <w:sz w:val="28"/>
          <w:szCs w:val="28"/>
        </w:rPr>
        <w:t>ИЗМЕНЕНИЯ,</w:t>
      </w:r>
    </w:p>
    <w:p w:rsidR="00D9505E" w:rsidRDefault="00D9505E" w:rsidP="00D9505E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505E">
        <w:rPr>
          <w:rFonts w:ascii="Times New Roman" w:eastAsia="Calibri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Белореченский район </w:t>
      </w:r>
    </w:p>
    <w:p w:rsidR="00D9505E" w:rsidRDefault="00D9505E" w:rsidP="00D9505E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505E">
        <w:rPr>
          <w:rFonts w:ascii="Times New Roman" w:eastAsia="Calibri" w:hAnsi="Times New Roman" w:cs="Times New Roman"/>
          <w:b/>
          <w:sz w:val="28"/>
          <w:szCs w:val="28"/>
        </w:rPr>
        <w:t xml:space="preserve">от 9 декабря 2019 г. № 3000 «Об утверждении комплексной схемы организации дорожного движения </w:t>
      </w:r>
    </w:p>
    <w:p w:rsidR="0012601B" w:rsidRPr="00D9505E" w:rsidRDefault="00D9505E" w:rsidP="00D9505E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505E">
        <w:rPr>
          <w:rFonts w:ascii="Times New Roman" w:eastAsia="Calibri" w:hAnsi="Times New Roman" w:cs="Times New Roman"/>
          <w:b/>
          <w:sz w:val="28"/>
          <w:szCs w:val="28"/>
        </w:rPr>
        <w:t>на территории Белореченского района Краснодарского края»</w:t>
      </w:r>
    </w:p>
    <w:p w:rsidR="00D9505E" w:rsidRDefault="00D9505E" w:rsidP="00D9505E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A1FFB" w:rsidRDefault="001A1FFB" w:rsidP="006165A5">
      <w:pPr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F0603" w:rsidRPr="0007497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Таблица 3.1 – </w:t>
      </w:r>
      <w:r w:rsidR="003F0603" w:rsidRPr="00074977">
        <w:rPr>
          <w:rFonts w:ascii="Times New Roman" w:hAnsi="Times New Roman" w:cs="Times New Roman"/>
          <w:sz w:val="28"/>
          <w:szCs w:val="28"/>
        </w:rPr>
        <w:t xml:space="preserve">Оценка объемов финансирования мероприятий по строительству и ремонту тротуаров и пешеходных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40A35" w:rsidRPr="00074977" w:rsidRDefault="00EB0DF8" w:rsidP="006165A5">
      <w:pPr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603" w:rsidRPr="00074977">
        <w:rPr>
          <w:rFonts w:ascii="Times New Roman" w:hAnsi="Times New Roman" w:cs="Times New Roman"/>
          <w:sz w:val="28"/>
          <w:szCs w:val="28"/>
        </w:rPr>
        <w:t>дорожек в Белореченском районе</w:t>
      </w:r>
    </w:p>
    <w:tbl>
      <w:tblPr>
        <w:tblW w:w="1445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418"/>
        <w:gridCol w:w="4819"/>
        <w:gridCol w:w="1418"/>
        <w:gridCol w:w="1134"/>
      </w:tblGrid>
      <w:tr w:rsidR="001A002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Протяжен-ность, км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220751">
            <w:pPr>
              <w:suppressAutoHyphens w:val="0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Стоимость* тыс.руб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220751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</w:t>
            </w:r>
            <w:r w:rsidR="0022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</w:t>
            </w:r>
            <w:r w:rsidR="009F6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Кубанский, строительство тротуара по ул. Школьная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51" w:rsidRDefault="00220751" w:rsidP="00840A3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751" w:rsidRDefault="00902979" w:rsidP="005A1E62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  <w:p w:rsidR="005A1E62" w:rsidRPr="00695C5D" w:rsidRDefault="005A1E62" w:rsidP="005A1E62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Родники, строительство тротуара от ул. Московская до ул. Шоссейная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5" w:rsidRPr="00695C5D" w:rsidRDefault="00902979" w:rsidP="00840A3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Красноармейская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Советская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пер. Пионерский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тротуара 03 208 ОП МР 06 "п. Южный-Химзавод" ПК 0+035 - ПК 0+405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тротуара 03 208 ОП МР 06 "п. Южный-Химзавод" ПК 1+810 - ПК 4+150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DC4" w:rsidRDefault="00A30DC4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79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Комсомольский, строительство тротуара по ул. Первомайская</w:t>
            </w:r>
          </w:p>
          <w:p w:rsidR="00A30DC4" w:rsidRDefault="00A30DC4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DC4" w:rsidRPr="00695C5D" w:rsidRDefault="00A30DC4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Грушевый, строительство тротуара по ул. Речная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Новый, строительство тротуара по ул.  Есенина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Великовечное, строительство тротуара по  ул. Толстого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Терновый строительство тротуара по ул. Спортивная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Пшехская строительство тротуара ул. Мира от ул. Красная до ул. Степная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Великовечное строительство тротуара по ул. Школьная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Великовечное строительство тротуара по ул. Жуковского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Кубанский, строительство тротуара по ул.  Северная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Фадеевский строительство тротуара по ул. Мира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D6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9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Комсомольский, строительство тротуара по ул. Школьная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F20" w:rsidRPr="00695C5D" w:rsidRDefault="00695C5D" w:rsidP="00E86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Капитальный ремонт ул. Северной (устройство тротуара) от ул. Шоссейной до ул. Комсомольской в с. Великовечном, Белореченского района Краснодарского край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695C5D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1,616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95C5D"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695C5D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9029,60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FE2E28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Великовечное строительство тротуара по ул. Партизанская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Великовечное строительство тротуара по ул. Первомайская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3,735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Заводская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Комсомольский, строительство тротуара по ул. Яровая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220751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Архиповское, строительство тротуара по ул. Красная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Кубанский, ремонт тротуара по ул.  Мира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Черниговская, ремонт тротуара по ул.  Чапаева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Черниговская, ремонт тротуара по ул.  Красная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Черниговская, ремонт тротуара по ул.  Ленина</w:t>
            </w:r>
          </w:p>
          <w:p w:rsidR="00A30DC4" w:rsidRPr="00695C5D" w:rsidRDefault="00A30DC4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Пшехская, ремонт тротуара по ул. Чехова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F20" w:rsidRPr="00695C5D" w:rsidRDefault="00902979" w:rsidP="00220751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Пшехская, ремонт тротуара по ул. Красная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Пшехская, ремонт тротуара по ул. Заречная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Норильская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Шоссейная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Южный, ремонт тротуара по ул. Центральная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B96D7F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Южный, ремонт тротуара по ул. Шоссейная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B96D7F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Мирный, ремонт тротуара по ул. Шоссейная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B96D7F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Верхневеденеевский, ремонт тротуара по ул. Шоссейная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Бжедуховская, ремонт тротуара по ул.  Красная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Пшехская, ремонт тротуара по участку автодороги 03К-020 от ул. Заречная до ул. Луговая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Дружный, ремонт тротуара по ул. Советская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Южный, ремонт тротуара по ул. Школьная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Аэродромная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Промышленная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Бжедуховская, ремонт тротуара по ул.  Садовая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Бжедуховская, ремонт тротуара по ул.  Первомайская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Бжедуховская, ремонт тротуара по ул.  Новосельцева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ремонт тротуара по  ул. Советская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Школьное, ремонт тротуара по  ул.Красная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Великовечное, ремонт тротуара по  улице  Ленина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Рязанская, ремонт тротуара по  ул.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Рязанская, ремонт тротуара по  ул. Кирова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Рязанская, ремонт тротуара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 Пионерская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 асфальто-бетонного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 дороги по ул. Крестьянская (устройство тротуаров) от ул. Комсомольской до ул. Красной в ст-це Бжедуховской Белореченского района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20100"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асфальто-бетонного покрытия. </w:t>
            </w:r>
          </w:p>
          <w:p w:rsidR="00820100" w:rsidRPr="00695C5D" w:rsidRDefault="008B2F00" w:rsidP="006165A5">
            <w:pPr>
              <w:pStyle w:val="a3"/>
              <w:suppressAutoHyphens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20100"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ливнёвки. </w:t>
            </w:r>
          </w:p>
          <w:p w:rsidR="00820100" w:rsidRPr="00695C5D" w:rsidRDefault="008B2F00" w:rsidP="006165A5">
            <w:pPr>
              <w:pStyle w:val="a3"/>
              <w:suppressAutoHyphens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20100"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дорожных знаков.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томобильной дороги по ул.Красной (устройство тротуара) от ул.Веселая до пер.Свободный, в с.Школьное Белореченского района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1493,97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асфальто-бетонного покрытия. </w:t>
            </w:r>
          </w:p>
          <w:p w:rsidR="00820100" w:rsidRPr="00695C5D" w:rsidRDefault="008B2F00" w:rsidP="006165A5">
            <w:pPr>
              <w:pStyle w:val="a3"/>
              <w:suppressAutoHyphens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бортового камня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Великовечное,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тротуара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Октябрьской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асфальто-бетонного покрытия. </w:t>
            </w:r>
          </w:p>
          <w:p w:rsidR="008201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2.Устройство бортового камня.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5F54F8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Великовечное, строительство тротуара по                 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Базарной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20100"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8B2F00" w:rsidRDefault="008B2F00" w:rsidP="006165A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20100"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5F54F8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5F54F8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AF">
              <w:rPr>
                <w:rFonts w:ascii="Times New Roman" w:hAnsi="Times New Roman" w:cs="Times New Roman"/>
                <w:sz w:val="24"/>
                <w:szCs w:val="24"/>
              </w:rPr>
              <w:t>с. Великовечное, строительство тротуара по                   ул. Набережной</w:t>
            </w:r>
          </w:p>
          <w:p w:rsidR="00A30DC4" w:rsidRPr="00695C5D" w:rsidRDefault="00A30DC4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00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D8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 дороги по переулку Школьный с.Школьное Белореченского района Краснодарского края</w:t>
            </w:r>
          </w:p>
          <w:p w:rsidR="00FF636C" w:rsidRPr="00695C5D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00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D8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 дороги по ул. Веселая с.Школьное Белореченского района Краснодарского края</w:t>
            </w:r>
          </w:p>
          <w:p w:rsidR="00FF636C" w:rsidRPr="00A36AAF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8B2F00" w:rsidRDefault="008B2F00" w:rsidP="006165A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4053,046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00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C2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автомобильной дороги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Свободы (устройство тротуара) от ул. Победы до ул. Горького в ст-це Рязанская </w:t>
            </w:r>
            <w:r w:rsidRPr="00FC5C2C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района Краснодарского края</w:t>
            </w:r>
          </w:p>
          <w:p w:rsidR="00FF636C" w:rsidRPr="00F96DD8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0,3898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D50144" w:rsidRDefault="008B2F00" w:rsidP="00E97A83">
            <w:pPr>
              <w:tabs>
                <w:tab w:val="left" w:pos="313"/>
              </w:tabs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00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F1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автомобильной дороги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Кирова</w:t>
            </w:r>
            <w:r w:rsidRPr="00EA6F1F">
              <w:rPr>
                <w:rFonts w:ascii="Times New Roman" w:hAnsi="Times New Roman" w:cs="Times New Roman"/>
                <w:sz w:val="24"/>
                <w:szCs w:val="24"/>
              </w:rPr>
              <w:t xml:space="preserve"> (устройство тротуара) от ул. Победы до ул. Горького в ст-це Рязанская  Белореченского района Краснодарского края</w:t>
            </w:r>
          </w:p>
          <w:p w:rsidR="00FF636C" w:rsidRPr="00F96DD8" w:rsidRDefault="00FF636C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0,3897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5F54F8" w:rsidRDefault="008B2F00" w:rsidP="00E97A83">
            <w:pPr>
              <w:tabs>
                <w:tab w:val="left" w:pos="313"/>
              </w:tabs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D50144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F96DD8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 дороги по ул. Первомайская (устройство тротуара) от ул. Свободы до ул. Кирова в ст-це Рязанская  Белореченского района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FC5C2C" w:rsidRDefault="008B2F00" w:rsidP="006165A5">
            <w:pPr>
              <w:tabs>
                <w:tab w:val="left" w:pos="313"/>
              </w:tabs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2026-2029</w:t>
            </w:r>
          </w:p>
        </w:tc>
      </w:tr>
      <w:tr w:rsidR="00820100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F96DD8" w:rsidRDefault="00820100" w:rsidP="006165A5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автомобильной дороги по ул. Первомайская от ул. Кирова до автомобильной дороги А-160 </w:t>
            </w:r>
            <w:r w:rsidRPr="00AF4651">
              <w:rPr>
                <w:rFonts w:ascii="Times New Roman" w:hAnsi="Times New Roman" w:cs="Times New Roman"/>
                <w:sz w:val="24"/>
                <w:szCs w:val="24"/>
              </w:rPr>
              <w:t xml:space="preserve">«Майкоп – Адыгейск - Бжедугхабль – Усть-Лабинск – Кореновск»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ст-це Рязанская  Белореченского района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0" w:rsidRPr="005F54F8" w:rsidRDefault="008B2F00" w:rsidP="006165A5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820100" w:rsidRPr="00FC5C2C" w:rsidRDefault="008B2F00" w:rsidP="006165A5">
            <w:pPr>
              <w:tabs>
                <w:tab w:val="left" w:pos="313"/>
              </w:tabs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2026-2029</w:t>
            </w:r>
          </w:p>
        </w:tc>
      </w:tr>
      <w:tr w:rsidR="00FF636C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36C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Великовечное, строительство тротуара по                 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ондаревского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FF636C" w:rsidRPr="008B2F00" w:rsidRDefault="00FF636C" w:rsidP="00FF636C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36C" w:rsidRPr="005F54F8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6-2027</w:t>
            </w:r>
          </w:p>
        </w:tc>
      </w:tr>
      <w:tr w:rsidR="00FF636C" w:rsidRPr="00695C5D" w:rsidTr="0022075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36C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Великовечное, строительство тротуара по                 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pStyle w:val="a3"/>
              <w:suppressAutoHyphens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асфальто-бетонного покрытия.</w:t>
            </w:r>
          </w:p>
          <w:p w:rsidR="00FF636C" w:rsidRPr="008B2F00" w:rsidRDefault="00FF636C" w:rsidP="00FF636C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B2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6C" w:rsidRPr="005F54F8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36C" w:rsidRPr="005F54F8" w:rsidRDefault="00FF636C" w:rsidP="00FF636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6-2027</w:t>
            </w:r>
          </w:p>
        </w:tc>
      </w:tr>
      <w:tr w:rsidR="00820100" w:rsidRPr="00695C5D" w:rsidTr="00220751">
        <w:trPr>
          <w:trHeight w:val="495"/>
        </w:trPr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BB2F6D" w:rsidRDefault="00820100" w:rsidP="006165A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00" w:rsidRPr="00BB2F6D" w:rsidRDefault="00FF636C" w:rsidP="00FF636C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400676,606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100" w:rsidRPr="00695C5D" w:rsidRDefault="00820100" w:rsidP="006165A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1FFB" w:rsidRPr="00193372" w:rsidRDefault="00E86F20" w:rsidP="006165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A1FFB" w:rsidRPr="00B96D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19337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1A1FFB" w:rsidRPr="0012601B">
        <w:rPr>
          <w:rFonts w:ascii="Times New Roman" w:hAnsi="Times New Roman" w:cs="Times New Roman"/>
          <w:sz w:val="28"/>
          <w:szCs w:val="28"/>
        </w:rPr>
        <w:t>»</w:t>
      </w:r>
      <w:r w:rsidR="0012601B">
        <w:rPr>
          <w:rFonts w:ascii="Times New Roman" w:hAnsi="Times New Roman" w:cs="Times New Roman"/>
          <w:sz w:val="24"/>
          <w:szCs w:val="24"/>
        </w:rPr>
        <w:t>.</w:t>
      </w:r>
    </w:p>
    <w:p w:rsidR="00D9505E" w:rsidRDefault="00D9505E" w:rsidP="00616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05E" w:rsidRDefault="00D9505E" w:rsidP="00616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0144" w:rsidRDefault="00D50144" w:rsidP="00616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2601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01B">
        <w:rPr>
          <w:rFonts w:ascii="Times New Roman" w:hAnsi="Times New Roman" w:cs="Times New Roman"/>
          <w:sz w:val="28"/>
          <w:szCs w:val="28"/>
        </w:rPr>
        <w:t xml:space="preserve">управления промышленности, </w:t>
      </w:r>
    </w:p>
    <w:p w:rsidR="008F590A" w:rsidRDefault="0012601B" w:rsidP="00616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транспорта, строительства и ЖКХ </w:t>
      </w:r>
    </w:p>
    <w:p w:rsidR="008F590A" w:rsidRDefault="0012601B" w:rsidP="00616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1A1FFB" w:rsidRPr="00990B37" w:rsidRDefault="0012601B" w:rsidP="00616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8F590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8F590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90B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90B37">
        <w:rPr>
          <w:rFonts w:ascii="Times New Roman" w:hAnsi="Times New Roman" w:cs="Times New Roman"/>
          <w:sz w:val="28"/>
          <w:szCs w:val="28"/>
        </w:rPr>
        <w:t xml:space="preserve">К.А. Ивлев </w:t>
      </w:r>
    </w:p>
    <w:sectPr w:rsidR="001A1FFB" w:rsidRPr="00990B37" w:rsidSect="00220751">
      <w:footerReference w:type="default" r:id="rId8"/>
      <w:pgSz w:w="16838" w:h="11906" w:orient="landscape"/>
      <w:pgMar w:top="1701" w:right="1134" w:bottom="426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412" w:rsidRDefault="00CD4412" w:rsidP="0087461F">
      <w:r>
        <w:separator/>
      </w:r>
    </w:p>
  </w:endnote>
  <w:endnote w:type="continuationSeparator" w:id="0">
    <w:p w:rsidR="00CD4412" w:rsidRDefault="00CD4412" w:rsidP="0087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468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DC4" w:rsidRDefault="00A30DC4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377508</wp:posOffset>
              </wp:positionH>
              <wp:positionV relativeFrom="margin">
                <wp:posOffset>2972117</wp:posOffset>
              </wp:positionV>
              <wp:extent cx="309092" cy="329565"/>
              <wp:effectExtent l="19050" t="19050" r="15240" b="1333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430897">
                        <a:off x="0" y="0"/>
                        <a:ext cx="309092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0DC4" w:rsidRDefault="00A30DC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FF636C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29.75pt;margin-top:234pt;width:24.35pt;height:25.95pt;rotation:-1847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" o:allowincell="f" stroked="f">
              <v:textbox style="layout-flow:vertical">
                <w:txbxContent>
                  <w:p w:rsidR="00A30DC4" w:rsidRDefault="00A30DC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FF636C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412" w:rsidRDefault="00CD4412" w:rsidP="0087461F">
      <w:r>
        <w:separator/>
      </w:r>
    </w:p>
  </w:footnote>
  <w:footnote w:type="continuationSeparator" w:id="0">
    <w:p w:rsidR="00CD4412" w:rsidRDefault="00CD4412" w:rsidP="00874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3AF"/>
    <w:multiLevelType w:val="hybridMultilevel"/>
    <w:tmpl w:val="10B098A6"/>
    <w:lvl w:ilvl="0" w:tplc="CF021F9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5EB9"/>
    <w:multiLevelType w:val="hybridMultilevel"/>
    <w:tmpl w:val="882C8C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06241"/>
    <w:multiLevelType w:val="hybridMultilevel"/>
    <w:tmpl w:val="E02810C8"/>
    <w:lvl w:ilvl="0" w:tplc="AED80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95001B"/>
    <w:multiLevelType w:val="hybridMultilevel"/>
    <w:tmpl w:val="F0DCD252"/>
    <w:lvl w:ilvl="0" w:tplc="B7560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D75D5"/>
    <w:multiLevelType w:val="hybridMultilevel"/>
    <w:tmpl w:val="0C382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BE2956"/>
    <w:multiLevelType w:val="hybridMultilevel"/>
    <w:tmpl w:val="E02810C8"/>
    <w:lvl w:ilvl="0" w:tplc="AED80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961349"/>
    <w:multiLevelType w:val="hybridMultilevel"/>
    <w:tmpl w:val="E02810C8"/>
    <w:lvl w:ilvl="0" w:tplc="AED80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9B344E"/>
    <w:multiLevelType w:val="hybridMultilevel"/>
    <w:tmpl w:val="9718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17E0C"/>
    <w:multiLevelType w:val="hybridMultilevel"/>
    <w:tmpl w:val="925A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46C61"/>
    <w:multiLevelType w:val="hybridMultilevel"/>
    <w:tmpl w:val="0C382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9219EA"/>
    <w:multiLevelType w:val="hybridMultilevel"/>
    <w:tmpl w:val="AFF82AEE"/>
    <w:lvl w:ilvl="0" w:tplc="36280FB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7BA732A"/>
    <w:multiLevelType w:val="hybridMultilevel"/>
    <w:tmpl w:val="0C382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1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03"/>
    <w:rsid w:val="00051FAE"/>
    <w:rsid w:val="00074977"/>
    <w:rsid w:val="00092224"/>
    <w:rsid w:val="000E3EB8"/>
    <w:rsid w:val="000F3CC1"/>
    <w:rsid w:val="000F486A"/>
    <w:rsid w:val="0012601B"/>
    <w:rsid w:val="00132E82"/>
    <w:rsid w:val="00164556"/>
    <w:rsid w:val="0017011E"/>
    <w:rsid w:val="00193372"/>
    <w:rsid w:val="001A0029"/>
    <w:rsid w:val="001A1FFB"/>
    <w:rsid w:val="00220751"/>
    <w:rsid w:val="00254D5D"/>
    <w:rsid w:val="00294C9C"/>
    <w:rsid w:val="002951D7"/>
    <w:rsid w:val="002F3586"/>
    <w:rsid w:val="00380A76"/>
    <w:rsid w:val="003C782F"/>
    <w:rsid w:val="003F0603"/>
    <w:rsid w:val="0043611D"/>
    <w:rsid w:val="004D2D05"/>
    <w:rsid w:val="004F5DE0"/>
    <w:rsid w:val="00582685"/>
    <w:rsid w:val="00592E11"/>
    <w:rsid w:val="005A1E62"/>
    <w:rsid w:val="005A4D92"/>
    <w:rsid w:val="005E2774"/>
    <w:rsid w:val="005F54F8"/>
    <w:rsid w:val="006165A5"/>
    <w:rsid w:val="00670B64"/>
    <w:rsid w:val="00695C5D"/>
    <w:rsid w:val="006D65E3"/>
    <w:rsid w:val="00787EB1"/>
    <w:rsid w:val="007C1745"/>
    <w:rsid w:val="00820100"/>
    <w:rsid w:val="00840A35"/>
    <w:rsid w:val="0087461F"/>
    <w:rsid w:val="008B2F00"/>
    <w:rsid w:val="008F590A"/>
    <w:rsid w:val="00902979"/>
    <w:rsid w:val="00990B37"/>
    <w:rsid w:val="009E4C24"/>
    <w:rsid w:val="009F6E4E"/>
    <w:rsid w:val="00A30DC4"/>
    <w:rsid w:val="00A36AAF"/>
    <w:rsid w:val="00A446FF"/>
    <w:rsid w:val="00AF4651"/>
    <w:rsid w:val="00B2424F"/>
    <w:rsid w:val="00B778C5"/>
    <w:rsid w:val="00B96D7F"/>
    <w:rsid w:val="00BB2F6D"/>
    <w:rsid w:val="00BF2467"/>
    <w:rsid w:val="00C4425D"/>
    <w:rsid w:val="00C86B0F"/>
    <w:rsid w:val="00CD4412"/>
    <w:rsid w:val="00D50144"/>
    <w:rsid w:val="00D75858"/>
    <w:rsid w:val="00D9505E"/>
    <w:rsid w:val="00E01A73"/>
    <w:rsid w:val="00E02822"/>
    <w:rsid w:val="00E1457D"/>
    <w:rsid w:val="00E86F20"/>
    <w:rsid w:val="00E97A83"/>
    <w:rsid w:val="00EA6F1F"/>
    <w:rsid w:val="00EB0DF8"/>
    <w:rsid w:val="00F21D0B"/>
    <w:rsid w:val="00F55D96"/>
    <w:rsid w:val="00F576E4"/>
    <w:rsid w:val="00F96DD8"/>
    <w:rsid w:val="00FC5C2C"/>
    <w:rsid w:val="00FE2E28"/>
    <w:rsid w:val="00FF636C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5D7C1"/>
  <w15:chartTrackingRefBased/>
  <w15:docId w15:val="{D30A22D6-53DC-41FB-B70D-2D251672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5E"/>
    <w:pPr>
      <w:suppressAutoHyphens/>
      <w:spacing w:after="0" w:line="240" w:lineRule="auto"/>
    </w:pPr>
    <w:rPr>
      <w:rFonts w:cs="font46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F0603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21D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46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461F"/>
    <w:rPr>
      <w:rFonts w:cs="font468"/>
    </w:rPr>
  </w:style>
  <w:style w:type="paragraph" w:styleId="a6">
    <w:name w:val="footer"/>
    <w:basedOn w:val="a"/>
    <w:link w:val="a7"/>
    <w:uiPriority w:val="99"/>
    <w:unhideWhenUsed/>
    <w:rsid w:val="008746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461F"/>
    <w:rPr>
      <w:rFonts w:cs="font468"/>
    </w:rPr>
  </w:style>
  <w:style w:type="paragraph" w:styleId="a8">
    <w:name w:val="Balloon Text"/>
    <w:basedOn w:val="a"/>
    <w:link w:val="a9"/>
    <w:uiPriority w:val="99"/>
    <w:semiHidden/>
    <w:unhideWhenUsed/>
    <w:rsid w:val="00BB2F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2F6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26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070DB-3E85-4C90-8D47-1C565010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2</cp:revision>
  <cp:lastPrinted>2025-04-04T06:44:00Z</cp:lastPrinted>
  <dcterms:created xsi:type="dcterms:W3CDTF">2025-04-07T07:53:00Z</dcterms:created>
  <dcterms:modified xsi:type="dcterms:W3CDTF">2025-04-07T07:53:00Z</dcterms:modified>
</cp:coreProperties>
</file>